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E305E0">
            <w:pPr>
              <w:pStyle w:val="aa"/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6B539A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6B539A">
        <w:rPr>
          <w:b/>
          <w:color w:val="000000" w:themeColor="text1"/>
          <w:kern w:val="2"/>
          <w:sz w:val="26"/>
          <w:szCs w:val="26"/>
        </w:rPr>
        <w:t>02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>д</w:t>
      </w:r>
      <w:r w:rsidR="006B539A">
        <w:rPr>
          <w:b/>
          <w:color w:val="000000" w:themeColor="text1"/>
          <w:kern w:val="2"/>
          <w:sz w:val="26"/>
          <w:szCs w:val="26"/>
        </w:rPr>
        <w:t>нём местами порывы юго-западного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C40F7" w:rsidRPr="006B539A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6B539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>А.В. Мазов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Pr="006B539A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Pr="006B539A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4F578F" w:rsidRPr="006B539A" w:rsidRDefault="00CE39A7" w:rsidP="004F578F">
      <w:pPr>
        <w:widowControl/>
        <w:autoSpaceDE/>
        <w:autoSpaceDN/>
        <w:adjustRightInd/>
        <w:ind w:right="567"/>
        <w:rPr>
          <w:color w:val="FF0000"/>
          <w:sz w:val="18"/>
          <w:szCs w:val="18"/>
        </w:rPr>
      </w:pPr>
      <w:proofErr w:type="spellStart"/>
      <w:r w:rsidRPr="006B539A">
        <w:rPr>
          <w:color w:val="FF0000"/>
          <w:sz w:val="18"/>
          <w:szCs w:val="18"/>
        </w:rPr>
        <w:t>Забатурин</w:t>
      </w:r>
      <w:proofErr w:type="spellEnd"/>
      <w:r w:rsidRPr="006B539A">
        <w:rPr>
          <w:color w:val="FF0000"/>
          <w:sz w:val="18"/>
          <w:szCs w:val="18"/>
        </w:rPr>
        <w:t xml:space="preserve"> А.А.</w:t>
      </w:r>
    </w:p>
    <w:p w:rsidR="004F578F" w:rsidRPr="006B539A" w:rsidRDefault="004F578F" w:rsidP="004F578F">
      <w:pPr>
        <w:widowControl/>
        <w:autoSpaceDE/>
        <w:autoSpaceDN/>
        <w:adjustRightInd/>
        <w:ind w:right="567"/>
        <w:rPr>
          <w:color w:val="FF0000"/>
          <w:sz w:val="18"/>
          <w:szCs w:val="18"/>
        </w:rPr>
      </w:pPr>
      <w:r w:rsidRPr="006B539A">
        <w:rPr>
          <w:color w:val="FF0000"/>
          <w:sz w:val="18"/>
          <w:szCs w:val="18"/>
        </w:rPr>
        <w:t>8(8342) 57-02-79</w:t>
      </w:r>
    </w:p>
    <w:p w:rsidR="0066343F" w:rsidRPr="006B539A" w:rsidRDefault="004F578F" w:rsidP="004F578F">
      <w:pPr>
        <w:widowControl/>
        <w:jc w:val="both"/>
        <w:rPr>
          <w:color w:val="FF0000"/>
          <w:sz w:val="18"/>
          <w:szCs w:val="18"/>
        </w:rPr>
      </w:pPr>
      <w:r w:rsidRPr="006B539A">
        <w:rPr>
          <w:color w:val="FF0000"/>
          <w:sz w:val="18"/>
          <w:szCs w:val="18"/>
        </w:rPr>
        <w:t>ВЦСС: 3-61-50-727</w:t>
      </w:r>
    </w:p>
    <w:p w:rsidR="006B539A" w:rsidRPr="006B539A" w:rsidRDefault="006B539A">
      <w:pPr>
        <w:widowControl/>
        <w:jc w:val="both"/>
        <w:rPr>
          <w:color w:val="FF0000"/>
          <w:sz w:val="18"/>
          <w:szCs w:val="18"/>
        </w:rPr>
      </w:pPr>
    </w:p>
    <w:sectPr w:rsidR="006B539A" w:rsidRPr="006B539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05E0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305E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05E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E305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305E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05E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E305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154</cp:revision>
  <cp:lastPrinted>2019-10-01T09:13:00Z</cp:lastPrinted>
  <dcterms:created xsi:type="dcterms:W3CDTF">2017-07-05T08:14:00Z</dcterms:created>
  <dcterms:modified xsi:type="dcterms:W3CDTF">2019-10-01T09:41:00Z</dcterms:modified>
</cp:coreProperties>
</file>