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219E3">
        <w:rPr>
          <w:rFonts w:ascii="Times New Roman" w:hAnsi="Times New Roman"/>
          <w:b/>
          <w:sz w:val="28"/>
          <w:szCs w:val="28"/>
        </w:rPr>
        <w:t>1</w:t>
      </w:r>
      <w:r w:rsidR="004B4B63">
        <w:rPr>
          <w:rFonts w:ascii="Times New Roman" w:hAnsi="Times New Roman"/>
          <w:b/>
          <w:sz w:val="28"/>
          <w:szCs w:val="28"/>
        </w:rPr>
        <w:t>8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F61D44">
        <w:rPr>
          <w:rFonts w:ascii="Times New Roman" w:hAnsi="Times New Roman"/>
          <w:b/>
          <w:sz w:val="28"/>
          <w:szCs w:val="28"/>
        </w:rPr>
        <w:t>0</w:t>
      </w:r>
      <w:r w:rsidR="004B4B63">
        <w:rPr>
          <w:rFonts w:ascii="Times New Roman" w:hAnsi="Times New Roman"/>
          <w:b/>
          <w:sz w:val="28"/>
          <w:szCs w:val="28"/>
        </w:rPr>
        <w:t>9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мерах по охране жизни людей на водных объектах в зимний период 2021-2022 гг. на территории </w:t>
      </w:r>
      <w:proofErr w:type="spellStart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61D44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мерах по охране жизни людей на водных объектах в зимний период 2021-2022 гг. на территории </w:t>
      </w:r>
      <w:proofErr w:type="spellStart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4B4B63" w:rsidRPr="004B4B6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B57A1E" w:rsidRDefault="00B57A1E" w:rsidP="00B6571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65717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44</cp:revision>
  <cp:lastPrinted>2022-01-12T08:01:00Z</cp:lastPrinted>
  <dcterms:created xsi:type="dcterms:W3CDTF">2021-01-11T07:10:00Z</dcterms:created>
  <dcterms:modified xsi:type="dcterms:W3CDTF">2022-01-12T08:02:00Z</dcterms:modified>
</cp:coreProperties>
</file>